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5B543B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5B543B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27687F" w:rsidRDefault="00DE3319" w:rsidP="0027687F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13 марта  2019 года №  40</w:t>
      </w:r>
    </w:p>
    <w:p w:rsidR="00DA5560" w:rsidRDefault="00DA5560" w:rsidP="00DA5560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DA5560" w:rsidRDefault="00DA5560" w:rsidP="00DA5560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</w:p>
    <w:p w:rsidR="00DA5560" w:rsidRDefault="00DA5560" w:rsidP="00DA5560">
      <w:pPr>
        <w:ind w:right="4535"/>
        <w:rPr>
          <w:sz w:val="28"/>
          <w:szCs w:val="28"/>
        </w:rPr>
      </w:pPr>
      <w:r>
        <w:rPr>
          <w:sz w:val="28"/>
          <w:szCs w:val="28"/>
        </w:rPr>
        <w:t xml:space="preserve">Об     утверждении      </w:t>
      </w:r>
      <w:proofErr w:type="gramStart"/>
      <w:r>
        <w:rPr>
          <w:sz w:val="28"/>
          <w:szCs w:val="28"/>
        </w:rPr>
        <w:t>комплексного</w:t>
      </w:r>
      <w:proofErr w:type="gramEnd"/>
    </w:p>
    <w:p w:rsidR="00DA5560" w:rsidRDefault="00DA5560" w:rsidP="00DA5560">
      <w:pPr>
        <w:ind w:right="4535"/>
        <w:rPr>
          <w:sz w:val="28"/>
          <w:szCs w:val="28"/>
        </w:rPr>
      </w:pPr>
      <w:r>
        <w:rPr>
          <w:sz w:val="28"/>
          <w:szCs w:val="28"/>
        </w:rPr>
        <w:t>плана     мероприятий   «Улучшение условий    и охраны              труда на предприятиях  и       в  организациях Озинского муниципального района»</w:t>
      </w:r>
    </w:p>
    <w:p w:rsidR="00DA5560" w:rsidRDefault="00DA5560" w:rsidP="00DA5560">
      <w:pPr>
        <w:ind w:right="4535"/>
        <w:rPr>
          <w:sz w:val="28"/>
          <w:szCs w:val="28"/>
        </w:rPr>
      </w:pPr>
      <w:r>
        <w:rPr>
          <w:sz w:val="28"/>
          <w:szCs w:val="28"/>
        </w:rPr>
        <w:t>на 2019-2021 годы</w:t>
      </w:r>
    </w:p>
    <w:p w:rsidR="00DA5560" w:rsidRDefault="00DA5560" w:rsidP="00DA5560">
      <w:pPr>
        <w:rPr>
          <w:sz w:val="28"/>
          <w:szCs w:val="28"/>
        </w:rPr>
      </w:pPr>
    </w:p>
    <w:p w:rsidR="007C635D" w:rsidRDefault="007C635D" w:rsidP="00DA5560">
      <w:pPr>
        <w:ind w:firstLine="709"/>
        <w:jc w:val="both"/>
        <w:rPr>
          <w:sz w:val="28"/>
          <w:szCs w:val="28"/>
        </w:rPr>
      </w:pPr>
    </w:p>
    <w:p w:rsidR="00DA5560" w:rsidRPr="007C635D" w:rsidRDefault="00DA5560" w:rsidP="007C635D">
      <w:pPr>
        <w:ind w:firstLine="425"/>
        <w:jc w:val="both"/>
        <w:rPr>
          <w:sz w:val="28"/>
          <w:szCs w:val="28"/>
        </w:rPr>
      </w:pPr>
      <w:r w:rsidRPr="007C635D">
        <w:rPr>
          <w:sz w:val="28"/>
          <w:szCs w:val="28"/>
        </w:rPr>
        <w:t>В целях реализации основных направлений государственной политики в области охраны труда, в соответствии с Трудовым кодексом Российской Федерации и на основании Устава Озинского муниципального района Саратовской области, ПОСТАНОВЛЯЮ:</w:t>
      </w:r>
    </w:p>
    <w:p w:rsidR="00DA5560" w:rsidRPr="007C635D" w:rsidRDefault="007C635D" w:rsidP="007C635D">
      <w:pPr>
        <w:ind w:firstLine="425"/>
        <w:jc w:val="both"/>
        <w:rPr>
          <w:sz w:val="28"/>
          <w:szCs w:val="28"/>
        </w:rPr>
      </w:pPr>
      <w:r w:rsidRPr="007C635D">
        <w:rPr>
          <w:sz w:val="28"/>
          <w:szCs w:val="28"/>
        </w:rPr>
        <w:t>1.</w:t>
      </w:r>
      <w:r w:rsidR="00DA5560" w:rsidRPr="007C635D">
        <w:rPr>
          <w:sz w:val="28"/>
          <w:szCs w:val="28"/>
        </w:rPr>
        <w:t>Утвердить комплексный план мероприятий «Улучшение условий и охраны труда на предприятиях и в организациях Озинского муниципального района» на 2019-2021 годы, согласно приложению.</w:t>
      </w:r>
    </w:p>
    <w:p w:rsidR="00DA5560" w:rsidRPr="007C635D" w:rsidRDefault="007C635D" w:rsidP="007C635D">
      <w:pPr>
        <w:ind w:firstLine="425"/>
        <w:jc w:val="both"/>
        <w:rPr>
          <w:sz w:val="28"/>
          <w:szCs w:val="28"/>
        </w:rPr>
      </w:pPr>
      <w:r w:rsidRPr="007C635D">
        <w:rPr>
          <w:sz w:val="28"/>
          <w:szCs w:val="28"/>
        </w:rPr>
        <w:t>2.</w:t>
      </w:r>
      <w:r w:rsidR="00DA5560" w:rsidRPr="007C635D">
        <w:rPr>
          <w:sz w:val="28"/>
          <w:szCs w:val="28"/>
        </w:rPr>
        <w:t>Признать утратившим силу постановление администрации Озинского муниципального района Саратовской области от 13.04.2016 года № 65 «Об утверждении комплексного плана мероприятий «Улучшение условий и охраны труда на предприятиях и в организациях Озинского муниципального района» на 2016-2018 годы».</w:t>
      </w:r>
    </w:p>
    <w:p w:rsidR="00DA5560" w:rsidRPr="007C635D" w:rsidRDefault="007C635D" w:rsidP="007C635D">
      <w:pPr>
        <w:ind w:firstLine="425"/>
        <w:jc w:val="both"/>
        <w:rPr>
          <w:sz w:val="28"/>
          <w:szCs w:val="28"/>
        </w:rPr>
      </w:pPr>
      <w:r w:rsidRPr="007C635D">
        <w:rPr>
          <w:sz w:val="28"/>
          <w:szCs w:val="28"/>
        </w:rPr>
        <w:t>2.</w:t>
      </w:r>
      <w:r w:rsidR="00DA5560" w:rsidRPr="007C635D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муниципального района </w:t>
      </w:r>
      <w:proofErr w:type="gramStart"/>
      <w:r w:rsidR="00DA5560" w:rsidRPr="007C635D">
        <w:rPr>
          <w:sz w:val="28"/>
          <w:szCs w:val="28"/>
        </w:rPr>
        <w:t>Перина</w:t>
      </w:r>
      <w:r w:rsidR="004661BA" w:rsidRPr="004661BA">
        <w:rPr>
          <w:sz w:val="28"/>
          <w:szCs w:val="28"/>
        </w:rPr>
        <w:t xml:space="preserve"> </w:t>
      </w:r>
      <w:r w:rsidR="004661BA" w:rsidRPr="007C635D">
        <w:rPr>
          <w:sz w:val="28"/>
          <w:szCs w:val="28"/>
        </w:rPr>
        <w:t>Д.</w:t>
      </w:r>
      <w:proofErr w:type="gramEnd"/>
      <w:r w:rsidR="004661BA" w:rsidRPr="007C635D">
        <w:rPr>
          <w:sz w:val="28"/>
          <w:szCs w:val="28"/>
        </w:rPr>
        <w:t>В.</w:t>
      </w:r>
    </w:p>
    <w:p w:rsidR="00DA5560" w:rsidRDefault="00DA5560" w:rsidP="007C635D">
      <w:pPr>
        <w:ind w:firstLine="426"/>
        <w:jc w:val="both"/>
        <w:rPr>
          <w:sz w:val="28"/>
          <w:szCs w:val="28"/>
        </w:rPr>
      </w:pPr>
    </w:p>
    <w:p w:rsidR="00DA5560" w:rsidRDefault="00DA5560" w:rsidP="007C635D">
      <w:pPr>
        <w:ind w:firstLine="426"/>
        <w:jc w:val="both"/>
        <w:rPr>
          <w:sz w:val="28"/>
          <w:szCs w:val="28"/>
        </w:rPr>
      </w:pPr>
    </w:p>
    <w:p w:rsidR="00ED64F3" w:rsidRPr="00E12A2D" w:rsidRDefault="00ED64F3" w:rsidP="007C635D">
      <w:pPr>
        <w:widowControl w:val="0"/>
        <w:ind w:firstLine="426"/>
        <w:jc w:val="both"/>
        <w:rPr>
          <w:sz w:val="28"/>
          <w:szCs w:val="28"/>
        </w:rPr>
      </w:pPr>
    </w:p>
    <w:p w:rsidR="00ED64F3" w:rsidRDefault="00ED64F3" w:rsidP="00ED64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C545E2">
        <w:rPr>
          <w:b/>
          <w:sz w:val="28"/>
          <w:szCs w:val="28"/>
        </w:rPr>
        <w:t>Озинского</w:t>
      </w:r>
    </w:p>
    <w:p w:rsidR="00F93AAE" w:rsidRDefault="00ED64F3">
      <w:r>
        <w:rPr>
          <w:b/>
          <w:sz w:val="28"/>
          <w:szCs w:val="28"/>
        </w:rPr>
        <w:t>муниципального района                                                     А.А. Галяшкина</w:t>
      </w:r>
    </w:p>
    <w:sectPr w:rsidR="00F93AAE" w:rsidSect="00ED64F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87F"/>
    <w:rsid w:val="00194A6B"/>
    <w:rsid w:val="0027687F"/>
    <w:rsid w:val="003A5F8A"/>
    <w:rsid w:val="004661BA"/>
    <w:rsid w:val="004967B8"/>
    <w:rsid w:val="0066075D"/>
    <w:rsid w:val="007C635D"/>
    <w:rsid w:val="00A407DE"/>
    <w:rsid w:val="00AE7746"/>
    <w:rsid w:val="00C545E2"/>
    <w:rsid w:val="00DA5560"/>
    <w:rsid w:val="00DE3319"/>
    <w:rsid w:val="00E91914"/>
    <w:rsid w:val="00ED64F3"/>
    <w:rsid w:val="00F93AAE"/>
    <w:rsid w:val="00FE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2018-01-09T07:23:00Z</cp:lastPrinted>
  <dcterms:created xsi:type="dcterms:W3CDTF">2018-01-09T07:17:00Z</dcterms:created>
  <dcterms:modified xsi:type="dcterms:W3CDTF">2019-03-13T13:04:00Z</dcterms:modified>
</cp:coreProperties>
</file>