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2EB4">
        <w:rPr>
          <w:sz w:val="28"/>
          <w:szCs w:val="28"/>
        </w:rPr>
        <w:t>29</w:t>
      </w:r>
      <w:r w:rsidR="00E97F50">
        <w:rPr>
          <w:sz w:val="28"/>
          <w:szCs w:val="28"/>
        </w:rPr>
        <w:t xml:space="preserve"> </w:t>
      </w:r>
      <w:r w:rsidR="00BB6058">
        <w:rPr>
          <w:sz w:val="28"/>
          <w:szCs w:val="28"/>
        </w:rPr>
        <w:t>сентября</w:t>
      </w:r>
      <w:r w:rsidR="00462EB4">
        <w:rPr>
          <w:sz w:val="28"/>
          <w:szCs w:val="28"/>
        </w:rPr>
        <w:t xml:space="preserve"> 2023 года № 250</w:t>
      </w:r>
      <w:r>
        <w:rPr>
          <w:sz w:val="28"/>
          <w:szCs w:val="28"/>
        </w:rPr>
        <w:t xml:space="preserve">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462EB4" w:rsidRDefault="00462EB4" w:rsidP="00462EB4">
      <w:pPr>
        <w:ind w:right="3685"/>
        <w:jc w:val="both"/>
        <w:rPr>
          <w:sz w:val="28"/>
          <w:szCs w:val="28"/>
        </w:rPr>
      </w:pPr>
    </w:p>
    <w:p w:rsidR="00462EB4" w:rsidRDefault="00462EB4" w:rsidP="00462EB4">
      <w:pPr>
        <w:ind w:right="3685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администрации Озинского муниципального района от 26.06.2023 года № 170 </w:t>
      </w:r>
    </w:p>
    <w:bookmarkEnd w:id="0"/>
    <w:p w:rsidR="00462EB4" w:rsidRDefault="00462EB4" w:rsidP="00462EB4">
      <w:pPr>
        <w:jc w:val="both"/>
        <w:rPr>
          <w:sz w:val="28"/>
          <w:szCs w:val="28"/>
        </w:rPr>
      </w:pPr>
    </w:p>
    <w:p w:rsidR="00462EB4" w:rsidRDefault="00462EB4" w:rsidP="00462EB4">
      <w:pPr>
        <w:ind w:firstLine="567"/>
        <w:jc w:val="both"/>
        <w:rPr>
          <w:sz w:val="28"/>
          <w:szCs w:val="28"/>
        </w:rPr>
      </w:pPr>
      <w:r w:rsidRPr="00462EB4">
        <w:rPr>
          <w:sz w:val="28"/>
          <w:szCs w:val="28"/>
        </w:rPr>
        <w:t xml:space="preserve">В соответствии с </w:t>
      </w:r>
      <w:hyperlink r:id="rId8" w:tooltip="УСТАВ МО от 13.08.2005 0:00:00 №322 Районный Совет объединенного муниципального образования Озинского района Саратовской области&#10;&#10;УСТАВ ОЗИНСКОГО МУНИЦИПАЛЬНОГО РАЙОНА САРАТОВСКОЙ ОБЛАСТИ" w:history="1">
        <w:r w:rsidRPr="00462EB4">
          <w:rPr>
            <w:rStyle w:val="af0"/>
            <w:color w:val="auto"/>
            <w:sz w:val="28"/>
            <w:szCs w:val="28"/>
            <w:u w:val="none"/>
          </w:rPr>
          <w:t>Уставом Озинского муниципального района Саратовской области</w:t>
        </w:r>
      </w:hyperlink>
      <w:r>
        <w:rPr>
          <w:sz w:val="28"/>
          <w:szCs w:val="28"/>
        </w:rPr>
        <w:t xml:space="preserve">, </w:t>
      </w:r>
    </w:p>
    <w:p w:rsidR="00462EB4" w:rsidRDefault="00462EB4" w:rsidP="00462E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62EB4" w:rsidRDefault="00462EB4" w:rsidP="00462EB4">
      <w:pPr>
        <w:pStyle w:val="ab"/>
        <w:numPr>
          <w:ilvl w:val="0"/>
          <w:numId w:val="1"/>
        </w:numPr>
        <w:tabs>
          <w:tab w:val="left" w:pos="851"/>
        </w:tabs>
        <w:suppressAutoHyphens w:val="0"/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ab/>
        <w:t>постановление администрации Озинского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района от 26.06.2023 года № 170 «О дополнительных мерах поддер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ки лиц, поступивших на военную службу по контракту для участия в сп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циальной военной операции на территориях Украины, Донецкой Народной Республики, Луганской Народной Республики, Запорожской и Херсонской областей, и членов их семей» следующие изменения:</w:t>
      </w:r>
    </w:p>
    <w:p w:rsidR="00462EB4" w:rsidRDefault="00462EB4" w:rsidP="00462EB4">
      <w:pPr>
        <w:pStyle w:val="ab"/>
        <w:numPr>
          <w:ilvl w:val="1"/>
          <w:numId w:val="1"/>
        </w:numPr>
        <w:suppressAutoHyphens w:val="0"/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изложить в новой редакции следующего содержания:</w:t>
      </w:r>
    </w:p>
    <w:p w:rsidR="00462EB4" w:rsidRDefault="00462EB4" w:rsidP="00462EB4">
      <w:pPr>
        <w:pStyle w:val="ab"/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Настоящее постановление вступает в силу со дня его официального опубликования (обнародования).».  </w:t>
      </w:r>
    </w:p>
    <w:p w:rsidR="00462EB4" w:rsidRDefault="00462EB4" w:rsidP="00462EB4">
      <w:pPr>
        <w:pStyle w:val="ab"/>
        <w:spacing w:after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Озинского муниципального района Максакова А.С.</w:t>
      </w:r>
    </w:p>
    <w:p w:rsidR="00462EB4" w:rsidRDefault="00462EB4" w:rsidP="00462EB4">
      <w:pPr>
        <w:jc w:val="both"/>
        <w:rPr>
          <w:sz w:val="28"/>
          <w:szCs w:val="28"/>
        </w:rPr>
      </w:pPr>
    </w:p>
    <w:p w:rsidR="00462EB4" w:rsidRDefault="00462EB4" w:rsidP="00462EB4">
      <w:pPr>
        <w:jc w:val="both"/>
        <w:rPr>
          <w:sz w:val="28"/>
          <w:szCs w:val="28"/>
        </w:rPr>
      </w:pPr>
    </w:p>
    <w:p w:rsidR="00462EB4" w:rsidRDefault="00462EB4" w:rsidP="00462EB4">
      <w:pPr>
        <w:jc w:val="both"/>
        <w:rPr>
          <w:sz w:val="28"/>
          <w:szCs w:val="28"/>
        </w:rPr>
      </w:pPr>
    </w:p>
    <w:p w:rsidR="00462EB4" w:rsidRDefault="00462EB4" w:rsidP="00462E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Озинского </w:t>
      </w:r>
    </w:p>
    <w:p w:rsidR="00462EB4" w:rsidRDefault="00462EB4" w:rsidP="00462E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А.А </w:t>
      </w:r>
      <w:proofErr w:type="spellStart"/>
      <w:r>
        <w:rPr>
          <w:b/>
          <w:sz w:val="28"/>
          <w:szCs w:val="28"/>
        </w:rPr>
        <w:t>Галяшкина</w:t>
      </w:r>
      <w:proofErr w:type="spellEnd"/>
    </w:p>
    <w:p w:rsidR="00462EB4" w:rsidRDefault="00462EB4" w:rsidP="00462EB4">
      <w:pPr>
        <w:rPr>
          <w:rFonts w:ascii="Calibri" w:hAnsi="Calibri"/>
          <w:sz w:val="22"/>
          <w:szCs w:val="22"/>
        </w:rPr>
      </w:pPr>
    </w:p>
    <w:p w:rsidR="00462EB4" w:rsidRDefault="00462EB4" w:rsidP="00462EB4">
      <w:pPr>
        <w:rPr>
          <w:rFonts w:ascii="Calibri" w:hAnsi="Calibri"/>
          <w:sz w:val="22"/>
          <w:szCs w:val="22"/>
        </w:rPr>
      </w:pPr>
    </w:p>
    <w:p w:rsidR="00462EB4" w:rsidRDefault="00462EB4" w:rsidP="00462EB4">
      <w:pPr>
        <w:rPr>
          <w:rFonts w:ascii="Calibri" w:hAnsi="Calibri"/>
          <w:sz w:val="22"/>
          <w:szCs w:val="22"/>
        </w:rPr>
      </w:pPr>
    </w:p>
    <w:p w:rsidR="00462EB4" w:rsidRDefault="00462EB4" w:rsidP="00462EB4">
      <w:pPr>
        <w:rPr>
          <w:rFonts w:ascii="Calibri" w:hAnsi="Calibri"/>
          <w:sz w:val="22"/>
          <w:szCs w:val="22"/>
        </w:rPr>
      </w:pPr>
    </w:p>
    <w:p w:rsidR="00462EB4" w:rsidRDefault="00462EB4" w:rsidP="00462EB4">
      <w:pPr>
        <w:rPr>
          <w:rFonts w:ascii="Calibri" w:hAnsi="Calibri"/>
          <w:sz w:val="22"/>
          <w:szCs w:val="22"/>
        </w:rPr>
      </w:pPr>
    </w:p>
    <w:p w:rsidR="00462EB4" w:rsidRDefault="00462EB4" w:rsidP="00462EB4">
      <w:pPr>
        <w:rPr>
          <w:rFonts w:ascii="Calibri" w:hAnsi="Calibri"/>
          <w:sz w:val="22"/>
          <w:szCs w:val="22"/>
        </w:rPr>
      </w:pPr>
    </w:p>
    <w:p w:rsidR="00462EB4" w:rsidRPr="00462EB4" w:rsidRDefault="00462EB4" w:rsidP="00462EB4">
      <w:pPr>
        <w:jc w:val="both"/>
        <w:rPr>
          <w:sz w:val="22"/>
        </w:rPr>
      </w:pPr>
      <w:r w:rsidRPr="00462EB4">
        <w:rPr>
          <w:sz w:val="22"/>
        </w:rPr>
        <w:t>НПА подготовили:</w:t>
      </w:r>
    </w:p>
    <w:p w:rsidR="00462EB4" w:rsidRDefault="00462EB4" w:rsidP="00462EB4">
      <w:pPr>
        <w:jc w:val="both"/>
        <w:rPr>
          <w:sz w:val="22"/>
        </w:rPr>
      </w:pPr>
      <w:r>
        <w:rPr>
          <w:sz w:val="22"/>
        </w:rPr>
        <w:t>Руководитель аппарата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Бабенкова</w:t>
      </w:r>
      <w:proofErr w:type="spellEnd"/>
      <w:r>
        <w:rPr>
          <w:sz w:val="22"/>
        </w:rPr>
        <w:t xml:space="preserve"> Н.В.</w:t>
      </w:r>
    </w:p>
    <w:p w:rsidR="00462EB4" w:rsidRPr="00462EB4" w:rsidRDefault="00462EB4" w:rsidP="00462EB4">
      <w:pPr>
        <w:jc w:val="both"/>
        <w:rPr>
          <w:sz w:val="22"/>
        </w:rPr>
      </w:pPr>
      <w:r w:rsidRPr="00462EB4">
        <w:rPr>
          <w:sz w:val="22"/>
        </w:rPr>
        <w:t>Начальник правового о</w:t>
      </w:r>
      <w:r>
        <w:rPr>
          <w:sz w:val="22"/>
        </w:rPr>
        <w:t>беспечения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462EB4">
        <w:rPr>
          <w:sz w:val="22"/>
        </w:rPr>
        <w:t>Коныгина О.В.</w:t>
      </w:r>
    </w:p>
    <w:p w:rsidR="00462EB4" w:rsidRDefault="00462EB4" w:rsidP="00462EB4"/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sectPr w:rsidR="00111EB5" w:rsidSect="00462EB4">
      <w:type w:val="continuous"/>
      <w:pgSz w:w="11906" w:h="16838"/>
      <w:pgMar w:top="567" w:right="1134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20961"/>
    <w:multiLevelType w:val="multilevel"/>
    <w:tmpl w:val="286AE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25857"/>
    <w:rsid w:val="00111EB5"/>
    <w:rsid w:val="00320EB2"/>
    <w:rsid w:val="00462EB4"/>
    <w:rsid w:val="00613E52"/>
    <w:rsid w:val="0076635A"/>
    <w:rsid w:val="0087433C"/>
    <w:rsid w:val="00986934"/>
    <w:rsid w:val="009A75EE"/>
    <w:rsid w:val="00AD4826"/>
    <w:rsid w:val="00B25857"/>
    <w:rsid w:val="00BB6058"/>
    <w:rsid w:val="00D26AD3"/>
    <w:rsid w:val="00E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5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6">
    <w:name w:val="Заголовок"/>
    <w:basedOn w:val="a"/>
    <w:next w:val="a7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B25857"/>
    <w:pPr>
      <w:spacing w:after="140" w:line="276" w:lineRule="auto"/>
    </w:pPr>
  </w:style>
  <w:style w:type="paragraph" w:styleId="a8">
    <w:name w:val="List"/>
    <w:basedOn w:val="a7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b">
    <w:name w:val="List Paragraph"/>
    <w:basedOn w:val="a"/>
    <w:uiPriority w:val="34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B25857"/>
    <w:pPr>
      <w:jc w:val="center"/>
    </w:pPr>
    <w:rPr>
      <w:b/>
      <w:bCs/>
    </w:rPr>
  </w:style>
  <w:style w:type="table" w:styleId="af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462E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27f296a0-5829-421e-9ef0-c1ea728021c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A1DB-7844-44E8-8E01-B50FDE36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158</cp:revision>
  <cp:lastPrinted>2023-10-02T07:08:00Z</cp:lastPrinted>
  <dcterms:created xsi:type="dcterms:W3CDTF">2016-02-25T05:17:00Z</dcterms:created>
  <dcterms:modified xsi:type="dcterms:W3CDTF">2023-10-02T07:09:00Z</dcterms:modified>
  <dc:language>ru-RU</dc:language>
</cp:coreProperties>
</file>