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E64" w:rsidRDefault="009A6A2A" w:rsidP="0008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2415540</wp:posOffset>
            </wp:positionH>
            <wp:positionV relativeFrom="paragraph">
              <wp:posOffset>240665</wp:posOffset>
            </wp:positionV>
            <wp:extent cx="914400" cy="1028700"/>
            <wp:effectExtent l="19050" t="0" r="0" b="0"/>
            <wp:wrapTight wrapText="bothSides">
              <wp:wrapPolygon edited="0">
                <wp:start x="-450" y="0"/>
                <wp:lineTo x="-450" y="21200"/>
                <wp:lineTo x="21600" y="21200"/>
                <wp:lineTo x="21600" y="0"/>
                <wp:lineTo x="-45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87E64" w:rsidRDefault="00087E64" w:rsidP="00087E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7E64" w:rsidRDefault="00087E64" w:rsidP="00087E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E64" w:rsidRDefault="00087E64" w:rsidP="00087E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E64" w:rsidRDefault="00087E64" w:rsidP="00087E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E64" w:rsidRDefault="00087E64" w:rsidP="00912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7E64" w:rsidRDefault="00087E64" w:rsidP="00087E64">
      <w:pPr>
        <w:tabs>
          <w:tab w:val="left" w:pos="37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7E64" w:rsidRDefault="009A6A2A" w:rsidP="009A6A2A">
      <w:pPr>
        <w:tabs>
          <w:tab w:val="left" w:pos="37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087E64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087E64" w:rsidRDefault="00A15230" w:rsidP="00087E64">
      <w:pPr>
        <w:tabs>
          <w:tab w:val="left" w:pos="37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УРОЖАЙНОГО</w:t>
      </w:r>
      <w:r w:rsidR="00087E64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087E64" w:rsidRDefault="00087E64" w:rsidP="00087E64">
      <w:pPr>
        <w:tabs>
          <w:tab w:val="left" w:pos="37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ОЗИНСКОГО МУНИЦИПАЛЬНОГО РАЙОНА</w:t>
      </w:r>
    </w:p>
    <w:p w:rsidR="00087E64" w:rsidRDefault="00087E64" w:rsidP="00087E64">
      <w:pPr>
        <w:tabs>
          <w:tab w:val="left" w:pos="37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087E64" w:rsidRDefault="00087E64" w:rsidP="00087E64">
      <w:pPr>
        <w:tabs>
          <w:tab w:val="left" w:pos="37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7E64" w:rsidRDefault="00087E64" w:rsidP="00087E64">
      <w:pPr>
        <w:tabs>
          <w:tab w:val="left" w:pos="37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87E64" w:rsidRDefault="00662545" w:rsidP="00087E64">
      <w:pPr>
        <w:pStyle w:val="a4"/>
        <w:tabs>
          <w:tab w:val="left" w:pos="284"/>
        </w:tabs>
        <w:spacing w:before="240" w:line="240" w:lineRule="auto"/>
        <w:ind w:firstLine="0"/>
        <w:jc w:val="center"/>
        <w:rPr>
          <w:b/>
          <w:spacing w:val="22"/>
          <w:szCs w:val="28"/>
        </w:rPr>
      </w:pPr>
      <w:r>
        <w:rPr>
          <w:b/>
          <w:spacing w:val="22"/>
          <w:szCs w:val="28"/>
        </w:rPr>
        <w:t>от 04</w:t>
      </w:r>
      <w:r w:rsidR="00C24829">
        <w:rPr>
          <w:b/>
          <w:spacing w:val="22"/>
          <w:szCs w:val="28"/>
        </w:rPr>
        <w:t xml:space="preserve">  февраля 2022</w:t>
      </w:r>
      <w:r w:rsidR="00460438">
        <w:rPr>
          <w:b/>
          <w:spacing w:val="22"/>
          <w:szCs w:val="28"/>
        </w:rPr>
        <w:t xml:space="preserve"> года № 7</w:t>
      </w:r>
    </w:p>
    <w:p w:rsidR="00087E64" w:rsidRDefault="00087E64" w:rsidP="00087E64">
      <w:pPr>
        <w:pStyle w:val="a4"/>
        <w:tabs>
          <w:tab w:val="left" w:pos="284"/>
        </w:tabs>
        <w:spacing w:before="240" w:line="240" w:lineRule="auto"/>
        <w:ind w:firstLine="0"/>
        <w:jc w:val="center"/>
        <w:rPr>
          <w:b/>
          <w:bCs/>
          <w:szCs w:val="28"/>
        </w:rPr>
      </w:pPr>
    </w:p>
    <w:p w:rsidR="00087E64" w:rsidRDefault="00087E64" w:rsidP="00087E64">
      <w:pPr>
        <w:tabs>
          <w:tab w:val="left" w:pos="4962"/>
        </w:tabs>
        <w:spacing w:after="0" w:line="240" w:lineRule="auto"/>
        <w:ind w:right="41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942CFC">
        <w:rPr>
          <w:rFonts w:ascii="Times New Roman" w:hAnsi="Times New Roman" w:cs="Times New Roman"/>
          <w:b/>
          <w:sz w:val="28"/>
          <w:szCs w:val="28"/>
        </w:rPr>
        <w:t xml:space="preserve">определении территории </w:t>
      </w:r>
      <w:r w:rsidR="00A15230">
        <w:rPr>
          <w:rFonts w:ascii="Times New Roman" w:hAnsi="Times New Roman" w:cs="Times New Roman"/>
          <w:b/>
          <w:sz w:val="28"/>
          <w:szCs w:val="28"/>
        </w:rPr>
        <w:t xml:space="preserve"> Урожайного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Озинского муниципального рай</w:t>
      </w:r>
      <w:r w:rsidR="00460438">
        <w:rPr>
          <w:rFonts w:ascii="Times New Roman" w:hAnsi="Times New Roman" w:cs="Times New Roman"/>
          <w:b/>
          <w:sz w:val="28"/>
          <w:szCs w:val="28"/>
        </w:rPr>
        <w:t>она Саратовской области  на 2022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год,</w:t>
      </w:r>
      <w:r w:rsidR="00942CFC">
        <w:rPr>
          <w:rFonts w:ascii="Times New Roman" w:hAnsi="Times New Roman" w:cs="Times New Roman"/>
          <w:b/>
          <w:sz w:val="28"/>
          <w:szCs w:val="28"/>
        </w:rPr>
        <w:t xml:space="preserve">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реализации инициативных проектов с использованием средств областного бюджета»</w:t>
      </w:r>
    </w:p>
    <w:p w:rsidR="00087E64" w:rsidRDefault="00087E64" w:rsidP="00087E64">
      <w:pPr>
        <w:tabs>
          <w:tab w:val="left" w:pos="4678"/>
        </w:tabs>
        <w:spacing w:after="0" w:line="240" w:lineRule="auto"/>
        <w:ind w:right="4535"/>
        <w:rPr>
          <w:rFonts w:ascii="Times New Roman" w:hAnsi="Times New Roman" w:cs="Times New Roman"/>
          <w:spacing w:val="-20"/>
          <w:sz w:val="28"/>
          <w:szCs w:val="28"/>
        </w:rPr>
      </w:pPr>
    </w:p>
    <w:p w:rsidR="00087E64" w:rsidRDefault="00087E64" w:rsidP="00087E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целях проведения мероприятий по </w:t>
      </w:r>
      <w:r w:rsidR="00942CFC">
        <w:rPr>
          <w:rFonts w:ascii="Times New Roman" w:hAnsi="Times New Roman" w:cs="Times New Roman"/>
          <w:sz w:val="28"/>
          <w:szCs w:val="28"/>
        </w:rPr>
        <w:t xml:space="preserve">организации в границах поселения водоснабжения населения и водоотведения </w:t>
      </w:r>
      <w:r w:rsidR="00A15230">
        <w:rPr>
          <w:rFonts w:ascii="Times New Roman" w:hAnsi="Times New Roman" w:cs="Times New Roman"/>
          <w:sz w:val="28"/>
          <w:szCs w:val="28"/>
        </w:rPr>
        <w:t>Урожайного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6 октября 2003 года № 131-ФЗ «Об общих принципах организации местного самоуправления в Российской Федерации», Уставом </w:t>
      </w:r>
      <w:r w:rsidR="00A15230">
        <w:rPr>
          <w:rFonts w:ascii="Times New Roman" w:hAnsi="Times New Roman" w:cs="Times New Roman"/>
          <w:sz w:val="28"/>
          <w:szCs w:val="28"/>
        </w:rPr>
        <w:t>Урожайного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Саратовской области </w:t>
      </w:r>
    </w:p>
    <w:p w:rsidR="00087E64" w:rsidRDefault="00087E64" w:rsidP="00087E6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ПОСТАНОВЛЯЮ: </w:t>
      </w:r>
    </w:p>
    <w:p w:rsidR="009A6A2A" w:rsidRDefault="00087E64" w:rsidP="00087E64">
      <w:pPr>
        <w:tabs>
          <w:tab w:val="left" w:pos="496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87E64" w:rsidRDefault="009A6A2A" w:rsidP="00087E64">
      <w:pPr>
        <w:tabs>
          <w:tab w:val="left" w:pos="496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87E64">
        <w:rPr>
          <w:rFonts w:ascii="Times New Roman" w:hAnsi="Times New Roman" w:cs="Times New Roman"/>
          <w:sz w:val="28"/>
          <w:szCs w:val="28"/>
        </w:rPr>
        <w:t xml:space="preserve"> 1. </w:t>
      </w:r>
      <w:r w:rsidR="00A15230">
        <w:rPr>
          <w:rFonts w:ascii="Times New Roman" w:hAnsi="Times New Roman" w:cs="Times New Roman"/>
          <w:sz w:val="28"/>
          <w:szCs w:val="28"/>
        </w:rPr>
        <w:t>Определить территорию Урожайного</w:t>
      </w:r>
      <w:r w:rsidR="00942CF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на которой будет реализован инициатив</w:t>
      </w:r>
      <w:r w:rsidR="00460438">
        <w:rPr>
          <w:rFonts w:ascii="Times New Roman" w:hAnsi="Times New Roman" w:cs="Times New Roman"/>
          <w:sz w:val="28"/>
          <w:szCs w:val="28"/>
        </w:rPr>
        <w:t>ный проект  «Уличное освещение на территории села Солянка Урожайного муниципального образования Озинского муниципального района Саратовской области  » -  с</w:t>
      </w:r>
      <w:proofErr w:type="gramStart"/>
      <w:r w:rsidR="0046043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460438">
        <w:rPr>
          <w:rFonts w:ascii="Times New Roman" w:hAnsi="Times New Roman" w:cs="Times New Roman"/>
          <w:sz w:val="28"/>
          <w:szCs w:val="28"/>
        </w:rPr>
        <w:t>олянка</w:t>
      </w:r>
      <w:r w:rsidR="00942CFC">
        <w:rPr>
          <w:rFonts w:ascii="Times New Roman" w:hAnsi="Times New Roman" w:cs="Times New Roman"/>
          <w:sz w:val="28"/>
          <w:szCs w:val="28"/>
        </w:rPr>
        <w:t>.</w:t>
      </w:r>
    </w:p>
    <w:p w:rsidR="00087E64" w:rsidRDefault="00087E64" w:rsidP="00087E64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A6A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2. 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087E64" w:rsidRDefault="00087E64" w:rsidP="00087E64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87E64" w:rsidRDefault="00087E64" w:rsidP="00087E64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87E64" w:rsidRDefault="00A15230" w:rsidP="00087E64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Урожайного</w:t>
      </w:r>
      <w:proofErr w:type="gramEnd"/>
    </w:p>
    <w:p w:rsidR="00087E64" w:rsidRDefault="00087E64" w:rsidP="00087E64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</w:t>
      </w:r>
      <w:r w:rsidR="00A15230">
        <w:rPr>
          <w:rFonts w:ascii="Times New Roman" w:hAnsi="Times New Roman" w:cs="Times New Roman"/>
          <w:b/>
          <w:sz w:val="28"/>
          <w:szCs w:val="28"/>
        </w:rPr>
        <w:t>ного образования</w:t>
      </w:r>
      <w:r w:rsidR="00A15230">
        <w:rPr>
          <w:rFonts w:ascii="Times New Roman" w:hAnsi="Times New Roman" w:cs="Times New Roman"/>
          <w:b/>
          <w:sz w:val="28"/>
          <w:szCs w:val="28"/>
        </w:rPr>
        <w:tab/>
      </w:r>
      <w:r w:rsidR="00A15230">
        <w:rPr>
          <w:rFonts w:ascii="Times New Roman" w:hAnsi="Times New Roman" w:cs="Times New Roman"/>
          <w:b/>
          <w:sz w:val="28"/>
          <w:szCs w:val="28"/>
        </w:rPr>
        <w:tab/>
      </w:r>
      <w:r w:rsidR="00A15230">
        <w:rPr>
          <w:rFonts w:ascii="Times New Roman" w:hAnsi="Times New Roman" w:cs="Times New Roman"/>
          <w:b/>
          <w:sz w:val="28"/>
          <w:szCs w:val="28"/>
        </w:rPr>
        <w:tab/>
      </w:r>
      <w:r w:rsidR="00A15230">
        <w:rPr>
          <w:rFonts w:ascii="Times New Roman" w:hAnsi="Times New Roman" w:cs="Times New Roman"/>
          <w:b/>
          <w:sz w:val="28"/>
          <w:szCs w:val="28"/>
        </w:rPr>
        <w:tab/>
      </w:r>
      <w:r w:rsidR="00A15230">
        <w:rPr>
          <w:rFonts w:ascii="Times New Roman" w:hAnsi="Times New Roman" w:cs="Times New Roman"/>
          <w:b/>
          <w:sz w:val="28"/>
          <w:szCs w:val="28"/>
        </w:rPr>
        <w:tab/>
        <w:t>Н.В. Водолагина</w:t>
      </w:r>
    </w:p>
    <w:p w:rsidR="00087E64" w:rsidRDefault="00087E64" w:rsidP="00087E64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7E64" w:rsidRDefault="00087E64" w:rsidP="00087E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E64" w:rsidRDefault="00087E64" w:rsidP="00087E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E64" w:rsidRDefault="00087E64" w:rsidP="00087E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E64" w:rsidRDefault="00087E64" w:rsidP="00087E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0F75" w:rsidRPr="00087E64" w:rsidRDefault="00920F75">
      <w:pPr>
        <w:rPr>
          <w:rFonts w:ascii="Times New Roman" w:hAnsi="Times New Roman" w:cs="Times New Roman"/>
          <w:sz w:val="28"/>
          <w:szCs w:val="28"/>
        </w:rPr>
      </w:pPr>
    </w:p>
    <w:sectPr w:rsidR="00920F75" w:rsidRPr="00087E64" w:rsidSect="00087E6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7E64"/>
    <w:rsid w:val="000414C3"/>
    <w:rsid w:val="00087E64"/>
    <w:rsid w:val="00133CF9"/>
    <w:rsid w:val="00460438"/>
    <w:rsid w:val="005412D7"/>
    <w:rsid w:val="005F6620"/>
    <w:rsid w:val="00662545"/>
    <w:rsid w:val="007A0295"/>
    <w:rsid w:val="00847F65"/>
    <w:rsid w:val="00912579"/>
    <w:rsid w:val="00912904"/>
    <w:rsid w:val="00920F75"/>
    <w:rsid w:val="00942CFC"/>
    <w:rsid w:val="009A6A2A"/>
    <w:rsid w:val="00A15230"/>
    <w:rsid w:val="00C24829"/>
    <w:rsid w:val="00CA160F"/>
    <w:rsid w:val="00E10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ВерхКолонтитул Знак,??????? ?????????? Знак,header-first Знак,HeaderPort Знак"/>
    <w:basedOn w:val="a0"/>
    <w:link w:val="a4"/>
    <w:semiHidden/>
    <w:locked/>
    <w:rsid w:val="00087E64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header"/>
    <w:aliases w:val="ВерхКолонтитул,??????? ??????????,header-first,HeaderPort"/>
    <w:basedOn w:val="a"/>
    <w:link w:val="a3"/>
    <w:semiHidden/>
    <w:unhideWhenUsed/>
    <w:rsid w:val="00087E64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">
    <w:name w:val="Верхний колонтитул Знак1"/>
    <w:basedOn w:val="a0"/>
    <w:link w:val="a4"/>
    <w:uiPriority w:val="99"/>
    <w:semiHidden/>
    <w:rsid w:val="00087E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2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Leninsk</dc:creator>
  <cp:keywords/>
  <dc:description/>
  <cp:lastModifiedBy>USER</cp:lastModifiedBy>
  <cp:revision>12</cp:revision>
  <cp:lastPrinted>2005-12-31T23:09:00Z</cp:lastPrinted>
  <dcterms:created xsi:type="dcterms:W3CDTF">2021-02-16T11:07:00Z</dcterms:created>
  <dcterms:modified xsi:type="dcterms:W3CDTF">2005-12-31T23:10:00Z</dcterms:modified>
</cp:coreProperties>
</file>